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03E9" w:rsidRPr="00DB2F14" w:rsidP="004E03E9">
      <w:pPr>
        <w:tabs>
          <w:tab w:val="left" w:pos="1276"/>
        </w:tabs>
        <w:jc w:val="center"/>
        <w:rPr>
          <w:spacing w:val="40"/>
          <w:sz w:val="26"/>
          <w:szCs w:val="26"/>
        </w:rPr>
      </w:pPr>
      <w:r w:rsidRPr="00DB2F14">
        <w:rPr>
          <w:spacing w:val="40"/>
          <w:sz w:val="26"/>
          <w:szCs w:val="26"/>
        </w:rPr>
        <w:t>РЕШЕНИЕ</w:t>
      </w:r>
    </w:p>
    <w:p w:rsidR="004E03E9" w:rsidRPr="00DB2F14" w:rsidP="004E03E9">
      <w:pPr>
        <w:tabs>
          <w:tab w:val="left" w:pos="1276"/>
        </w:tabs>
        <w:jc w:val="center"/>
        <w:rPr>
          <w:sz w:val="26"/>
          <w:szCs w:val="26"/>
        </w:rPr>
      </w:pPr>
      <w:r w:rsidRPr="00DB2F14">
        <w:rPr>
          <w:sz w:val="26"/>
          <w:szCs w:val="26"/>
        </w:rPr>
        <w:t>Именем Российской Федерации</w:t>
      </w:r>
    </w:p>
    <w:p w:rsidR="004E03E9" w:rsidRPr="00DB2F14" w:rsidP="00DB2F14">
      <w:pPr>
        <w:tabs>
          <w:tab w:val="left" w:pos="1276"/>
        </w:tabs>
        <w:jc w:val="center"/>
        <w:rPr>
          <w:sz w:val="26"/>
          <w:szCs w:val="26"/>
        </w:rPr>
      </w:pPr>
      <w:r w:rsidRPr="00DB2F14">
        <w:rPr>
          <w:sz w:val="26"/>
          <w:szCs w:val="26"/>
        </w:rPr>
        <w:t>(резолютивная часть)</w:t>
      </w:r>
    </w:p>
    <w:p w:rsidR="004E03E9" w:rsidRPr="00DB2F14" w:rsidP="004E03E9">
      <w:pPr>
        <w:jc w:val="both"/>
        <w:rPr>
          <w:sz w:val="26"/>
          <w:szCs w:val="26"/>
        </w:rPr>
      </w:pPr>
      <w:r>
        <w:rPr>
          <w:sz w:val="26"/>
          <w:szCs w:val="26"/>
        </w:rPr>
        <w:t>16 мая</w:t>
      </w:r>
      <w:r w:rsidRPr="00DB2F14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DB2F14">
        <w:rPr>
          <w:sz w:val="26"/>
          <w:szCs w:val="26"/>
        </w:rPr>
        <w:t xml:space="preserve"> года</w:t>
      </w:r>
      <w:r w:rsidRPr="00DB2F14">
        <w:rPr>
          <w:sz w:val="26"/>
          <w:szCs w:val="26"/>
        </w:rPr>
        <w:tab/>
      </w:r>
      <w:r w:rsidRPr="00DB2F14">
        <w:rPr>
          <w:sz w:val="26"/>
          <w:szCs w:val="26"/>
        </w:rPr>
        <w:tab/>
        <w:t xml:space="preserve">                        </w:t>
      </w:r>
      <w:r w:rsidR="00DB2F14">
        <w:rPr>
          <w:sz w:val="26"/>
          <w:szCs w:val="26"/>
        </w:rPr>
        <w:tab/>
        <w:t xml:space="preserve">    </w:t>
      </w:r>
      <w:r w:rsidR="00255AD6">
        <w:rPr>
          <w:sz w:val="26"/>
          <w:szCs w:val="26"/>
        </w:rPr>
        <w:t xml:space="preserve">                </w:t>
      </w:r>
      <w:r w:rsidRPr="00DB2F14">
        <w:rPr>
          <w:sz w:val="26"/>
          <w:szCs w:val="26"/>
        </w:rPr>
        <w:t>город Урай ХМАО – Югры</w:t>
      </w:r>
    </w:p>
    <w:p w:rsidR="004E03E9" w:rsidRPr="00DB2F14" w:rsidP="004E03E9">
      <w:pPr>
        <w:ind w:firstLine="709"/>
        <w:jc w:val="both"/>
        <w:rPr>
          <w:sz w:val="26"/>
          <w:szCs w:val="26"/>
        </w:rPr>
      </w:pPr>
    </w:p>
    <w:p w:rsidR="004E03E9" w:rsidRPr="00DB2F14" w:rsidP="004E03E9">
      <w:pPr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>Мировой судья судебного участка № 1 Урайского судебного района Ханты-Мансийского автономного округа – Югры Гоман А.С.,</w:t>
      </w:r>
    </w:p>
    <w:p w:rsidR="004E03E9" w:rsidRPr="00DB2F14" w:rsidP="004E03E9">
      <w:pPr>
        <w:jc w:val="both"/>
        <w:rPr>
          <w:sz w:val="26"/>
          <w:szCs w:val="26"/>
        </w:rPr>
      </w:pPr>
      <w:r w:rsidRPr="00DB2F14">
        <w:rPr>
          <w:sz w:val="26"/>
          <w:szCs w:val="26"/>
        </w:rPr>
        <w:t>при секретаре Вайцехович Т.П.,</w:t>
      </w:r>
    </w:p>
    <w:p w:rsidR="004E03E9" w:rsidRPr="00DB2F14" w:rsidP="00DB2F14">
      <w:pPr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рассмотрев в открытом судебном заседании гражданское дело по иску общества с ограниченной ответственностью Профессиональная коллекторская организация «ЦДУ Инвест» к </w:t>
      </w:r>
      <w:r w:rsidR="00A518B6">
        <w:rPr>
          <w:sz w:val="26"/>
          <w:szCs w:val="26"/>
        </w:rPr>
        <w:t>Погорцеву Максиму Сергеевичу</w:t>
      </w:r>
      <w:r w:rsidRPr="00AA543E" w:rsidR="00AA543E">
        <w:rPr>
          <w:sz w:val="26"/>
          <w:szCs w:val="26"/>
        </w:rPr>
        <w:t xml:space="preserve"> </w:t>
      </w:r>
      <w:r w:rsidRPr="00DB2F14">
        <w:rPr>
          <w:sz w:val="26"/>
          <w:szCs w:val="26"/>
        </w:rPr>
        <w:t>о взыскании задолженности по договору займа,</w:t>
      </w:r>
    </w:p>
    <w:p w:rsidR="004E03E9" w:rsidRPr="00DB2F14" w:rsidP="00255AD6">
      <w:pPr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>Руководствуясь ст. ст. 194 – 199 ГПК РФ, мировой судья</w:t>
      </w:r>
    </w:p>
    <w:p w:rsidR="004E03E9" w:rsidRPr="00DB2F14" w:rsidP="00DB2F14">
      <w:pPr>
        <w:jc w:val="center"/>
        <w:rPr>
          <w:spacing w:val="40"/>
          <w:sz w:val="26"/>
          <w:szCs w:val="26"/>
        </w:rPr>
      </w:pPr>
      <w:r w:rsidRPr="00DB2F14">
        <w:rPr>
          <w:spacing w:val="40"/>
          <w:sz w:val="26"/>
          <w:szCs w:val="26"/>
        </w:rPr>
        <w:t>РЕШИЛ:</w:t>
      </w:r>
    </w:p>
    <w:p w:rsidR="004E03E9" w:rsidRPr="00DB2F14" w:rsidP="004E03E9">
      <w:pPr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Исковые требования общества с ограниченной ответственностью Профессиональная коллекторская организация «ЦДУ Инвест» к </w:t>
      </w:r>
      <w:r w:rsidR="00A518B6">
        <w:rPr>
          <w:sz w:val="26"/>
          <w:szCs w:val="26"/>
        </w:rPr>
        <w:t>Погорцеву Максиму Сергеевичу</w:t>
      </w:r>
      <w:r w:rsidRPr="00AA543E" w:rsidR="00A518B6">
        <w:rPr>
          <w:sz w:val="26"/>
          <w:szCs w:val="26"/>
        </w:rPr>
        <w:t xml:space="preserve"> </w:t>
      </w:r>
      <w:r w:rsidRPr="00DB2F14">
        <w:rPr>
          <w:sz w:val="26"/>
          <w:szCs w:val="26"/>
        </w:rPr>
        <w:t>о взыскании задолженности по договору займа удовлетворить в полном объеме.</w:t>
      </w:r>
    </w:p>
    <w:p w:rsidR="004E03E9" w:rsidRPr="00DB2F14" w:rsidP="00A518B6">
      <w:pPr>
        <w:suppressAutoHyphens/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  <w:lang w:eastAsia="ar-SA"/>
        </w:rPr>
        <w:t xml:space="preserve">Взыскать с </w:t>
      </w:r>
      <w:r w:rsidRPr="00A518B6" w:rsidR="00A518B6">
        <w:rPr>
          <w:sz w:val="26"/>
          <w:szCs w:val="26"/>
        </w:rPr>
        <w:t xml:space="preserve">Погорцева Максима Сергеевича, </w:t>
      </w:r>
      <w:r w:rsidR="004B5103">
        <w:rPr>
          <w:sz w:val="26"/>
          <w:szCs w:val="26"/>
        </w:rPr>
        <w:t>*</w:t>
      </w:r>
      <w:r w:rsidRPr="00A518B6" w:rsidR="00A518B6">
        <w:rPr>
          <w:sz w:val="26"/>
          <w:szCs w:val="26"/>
        </w:rPr>
        <w:t xml:space="preserve"> года рождения, уроженца </w:t>
      </w:r>
      <w:r w:rsidR="004B5103">
        <w:rPr>
          <w:sz w:val="26"/>
          <w:szCs w:val="26"/>
        </w:rPr>
        <w:t>*</w:t>
      </w:r>
      <w:r w:rsidRPr="00A518B6" w:rsidR="00A518B6">
        <w:rPr>
          <w:sz w:val="26"/>
          <w:szCs w:val="26"/>
        </w:rPr>
        <w:t xml:space="preserve">, ИНН </w:t>
      </w:r>
      <w:r w:rsidR="004B5103">
        <w:rPr>
          <w:sz w:val="26"/>
          <w:szCs w:val="26"/>
        </w:rPr>
        <w:t>*</w:t>
      </w:r>
      <w:r w:rsidRPr="00DB2F14">
        <w:rPr>
          <w:sz w:val="26"/>
          <w:szCs w:val="26"/>
        </w:rPr>
        <w:t xml:space="preserve">, в пользу общества с ограниченной ответственностью Профессиональная коллекторская организация «ЦДУ Инвест» (ООО ПКО «ЦДУ Инвест», ОГРН </w:t>
      </w:r>
      <w:r w:rsidR="004B5103">
        <w:rPr>
          <w:sz w:val="26"/>
          <w:szCs w:val="26"/>
          <w:shd w:val="clear" w:color="auto" w:fill="FFFFFF"/>
        </w:rPr>
        <w:t>*</w:t>
      </w:r>
      <w:r w:rsidRPr="00DB2F14">
        <w:rPr>
          <w:sz w:val="26"/>
          <w:szCs w:val="26"/>
          <w:shd w:val="clear" w:color="auto" w:fill="FFFFFF"/>
        </w:rPr>
        <w:t>, ИНН </w:t>
      </w:r>
      <w:r w:rsidR="004B5103">
        <w:rPr>
          <w:sz w:val="26"/>
          <w:szCs w:val="26"/>
          <w:shd w:val="clear" w:color="auto" w:fill="FFFFFF"/>
        </w:rPr>
        <w:t>*</w:t>
      </w:r>
      <w:r w:rsidRPr="00DB2F14">
        <w:rPr>
          <w:sz w:val="26"/>
          <w:szCs w:val="26"/>
          <w:shd w:val="clear" w:color="auto" w:fill="FFFFFF"/>
        </w:rPr>
        <w:t>)</w:t>
      </w:r>
      <w:r w:rsidRPr="00DB2F14">
        <w:rPr>
          <w:sz w:val="26"/>
          <w:szCs w:val="26"/>
        </w:rPr>
        <w:t xml:space="preserve"> задолженность по договору займа № </w:t>
      </w:r>
      <w:r w:rsidR="004B5103">
        <w:rPr>
          <w:sz w:val="26"/>
          <w:szCs w:val="26"/>
        </w:rPr>
        <w:t>*</w:t>
      </w:r>
      <w:r w:rsidR="00A518B6">
        <w:rPr>
          <w:sz w:val="26"/>
          <w:szCs w:val="26"/>
        </w:rPr>
        <w:t xml:space="preserve"> от </w:t>
      </w:r>
      <w:r w:rsidR="004B5103">
        <w:rPr>
          <w:sz w:val="26"/>
          <w:szCs w:val="26"/>
        </w:rPr>
        <w:t>*</w:t>
      </w:r>
      <w:r w:rsidRPr="00DB2F14">
        <w:rPr>
          <w:sz w:val="26"/>
          <w:szCs w:val="26"/>
        </w:rPr>
        <w:t xml:space="preserve">, заключенному между </w:t>
      </w:r>
      <w:r w:rsidR="00A518B6">
        <w:rPr>
          <w:sz w:val="26"/>
          <w:szCs w:val="26"/>
        </w:rPr>
        <w:t>Погорцевым М.С</w:t>
      </w:r>
      <w:r w:rsidRPr="00DB2F14">
        <w:rPr>
          <w:sz w:val="26"/>
          <w:szCs w:val="26"/>
        </w:rPr>
        <w:t xml:space="preserve">. и </w:t>
      </w:r>
      <w:r w:rsidR="004B5103">
        <w:rPr>
          <w:sz w:val="26"/>
          <w:szCs w:val="26"/>
        </w:rPr>
        <w:t>*</w:t>
      </w:r>
      <w:r w:rsidRPr="00DB2F14">
        <w:rPr>
          <w:sz w:val="26"/>
          <w:szCs w:val="26"/>
        </w:rPr>
        <w:t xml:space="preserve">, </w:t>
      </w:r>
      <w:r w:rsidR="00AA543E">
        <w:rPr>
          <w:sz w:val="26"/>
          <w:szCs w:val="26"/>
        </w:rPr>
        <w:t xml:space="preserve">за период с </w:t>
      </w:r>
      <w:r w:rsidR="00A518B6">
        <w:rPr>
          <w:sz w:val="26"/>
          <w:szCs w:val="26"/>
        </w:rPr>
        <w:t>2</w:t>
      </w:r>
      <w:r w:rsidR="00255AD6">
        <w:rPr>
          <w:sz w:val="26"/>
          <w:szCs w:val="26"/>
        </w:rPr>
        <w:t>1</w:t>
      </w:r>
      <w:r w:rsidR="00A518B6">
        <w:rPr>
          <w:sz w:val="26"/>
          <w:szCs w:val="26"/>
        </w:rPr>
        <w:t xml:space="preserve"> июня</w:t>
      </w:r>
      <w:r w:rsidR="00AA543E">
        <w:rPr>
          <w:sz w:val="26"/>
          <w:szCs w:val="26"/>
        </w:rPr>
        <w:t xml:space="preserve"> 202</w:t>
      </w:r>
      <w:r w:rsidR="00A518B6">
        <w:rPr>
          <w:sz w:val="26"/>
          <w:szCs w:val="26"/>
        </w:rPr>
        <w:t>4</w:t>
      </w:r>
      <w:r w:rsidR="00AA543E">
        <w:rPr>
          <w:sz w:val="26"/>
          <w:szCs w:val="26"/>
        </w:rPr>
        <w:t xml:space="preserve"> года по </w:t>
      </w:r>
      <w:r w:rsidR="00255AD6">
        <w:rPr>
          <w:sz w:val="26"/>
          <w:szCs w:val="26"/>
        </w:rPr>
        <w:t>22 окт</w:t>
      </w:r>
      <w:r w:rsidR="00A518B6">
        <w:rPr>
          <w:sz w:val="26"/>
          <w:szCs w:val="26"/>
        </w:rPr>
        <w:t>ября</w:t>
      </w:r>
      <w:r w:rsidR="00AA543E">
        <w:rPr>
          <w:sz w:val="26"/>
          <w:szCs w:val="26"/>
        </w:rPr>
        <w:t xml:space="preserve"> 2024 года </w:t>
      </w:r>
      <w:r w:rsidRPr="00DB2F14">
        <w:rPr>
          <w:sz w:val="26"/>
          <w:szCs w:val="26"/>
        </w:rPr>
        <w:t xml:space="preserve">в сумме </w:t>
      </w:r>
      <w:r w:rsidR="00255AD6">
        <w:rPr>
          <w:sz w:val="26"/>
          <w:szCs w:val="26"/>
        </w:rPr>
        <w:t>17 027</w:t>
      </w:r>
      <w:r w:rsidRPr="00DB2F14">
        <w:rPr>
          <w:sz w:val="26"/>
          <w:szCs w:val="26"/>
        </w:rPr>
        <w:t xml:space="preserve"> рубл</w:t>
      </w:r>
      <w:r w:rsidR="00A518B6">
        <w:rPr>
          <w:sz w:val="26"/>
          <w:szCs w:val="26"/>
        </w:rPr>
        <w:t>ей</w:t>
      </w:r>
      <w:r w:rsidR="00AA543E">
        <w:rPr>
          <w:sz w:val="26"/>
          <w:szCs w:val="26"/>
        </w:rPr>
        <w:t xml:space="preserve"> </w:t>
      </w:r>
      <w:r w:rsidR="00A518B6">
        <w:rPr>
          <w:sz w:val="26"/>
          <w:szCs w:val="26"/>
        </w:rPr>
        <w:t>00</w:t>
      </w:r>
      <w:r w:rsidRPr="00DB2F14">
        <w:rPr>
          <w:sz w:val="26"/>
          <w:szCs w:val="26"/>
        </w:rPr>
        <w:t xml:space="preserve"> копеек, из которых: </w:t>
      </w:r>
      <w:r w:rsidRPr="00255AD6" w:rsidR="00255AD6">
        <w:rPr>
          <w:sz w:val="26"/>
          <w:szCs w:val="26"/>
        </w:rPr>
        <w:t>9</w:t>
      </w:r>
      <w:r w:rsidRPr="00255AD6" w:rsidR="00A518B6">
        <w:rPr>
          <w:sz w:val="26"/>
          <w:szCs w:val="26"/>
        </w:rPr>
        <w:t xml:space="preserve"> 000</w:t>
      </w:r>
      <w:r w:rsidRPr="00255AD6">
        <w:rPr>
          <w:sz w:val="26"/>
          <w:szCs w:val="26"/>
        </w:rPr>
        <w:t xml:space="preserve"> рублей 00 копеек – сумма основного долга, </w:t>
      </w:r>
      <w:r w:rsidRPr="00255AD6" w:rsidR="00255AD6">
        <w:rPr>
          <w:sz w:val="26"/>
          <w:szCs w:val="26"/>
        </w:rPr>
        <w:t>7 648</w:t>
      </w:r>
      <w:r w:rsidRPr="00255AD6">
        <w:rPr>
          <w:sz w:val="26"/>
          <w:szCs w:val="26"/>
        </w:rPr>
        <w:t xml:space="preserve"> рубл</w:t>
      </w:r>
      <w:r w:rsidRPr="00255AD6" w:rsidR="00255AD6">
        <w:rPr>
          <w:sz w:val="26"/>
          <w:szCs w:val="26"/>
        </w:rPr>
        <w:t>ей</w:t>
      </w:r>
      <w:r w:rsidRPr="00255AD6" w:rsidR="00AA543E">
        <w:rPr>
          <w:sz w:val="26"/>
          <w:szCs w:val="26"/>
        </w:rPr>
        <w:t xml:space="preserve"> </w:t>
      </w:r>
      <w:r w:rsidRPr="00255AD6" w:rsidR="00255AD6">
        <w:rPr>
          <w:sz w:val="26"/>
          <w:szCs w:val="26"/>
        </w:rPr>
        <w:t>93</w:t>
      </w:r>
      <w:r w:rsidRPr="00255AD6">
        <w:rPr>
          <w:sz w:val="26"/>
          <w:szCs w:val="26"/>
        </w:rPr>
        <w:t xml:space="preserve"> копе</w:t>
      </w:r>
      <w:r w:rsidRPr="00255AD6" w:rsidR="00255AD6">
        <w:rPr>
          <w:sz w:val="26"/>
          <w:szCs w:val="26"/>
        </w:rPr>
        <w:t>йки</w:t>
      </w:r>
      <w:r w:rsidRPr="00255AD6">
        <w:rPr>
          <w:sz w:val="26"/>
          <w:szCs w:val="26"/>
        </w:rPr>
        <w:t xml:space="preserve"> – сумма процентов за пользование займом, </w:t>
      </w:r>
      <w:r w:rsidRPr="00255AD6" w:rsidR="00255AD6">
        <w:rPr>
          <w:sz w:val="26"/>
          <w:szCs w:val="26"/>
        </w:rPr>
        <w:t>378</w:t>
      </w:r>
      <w:r w:rsidRPr="00255AD6" w:rsidR="00A518B6">
        <w:rPr>
          <w:sz w:val="26"/>
          <w:szCs w:val="26"/>
        </w:rPr>
        <w:t xml:space="preserve"> рубл</w:t>
      </w:r>
      <w:r w:rsidRPr="00255AD6" w:rsidR="00255AD6">
        <w:rPr>
          <w:sz w:val="26"/>
          <w:szCs w:val="26"/>
        </w:rPr>
        <w:t>ей</w:t>
      </w:r>
      <w:r w:rsidRPr="00255AD6">
        <w:rPr>
          <w:sz w:val="26"/>
          <w:szCs w:val="26"/>
        </w:rPr>
        <w:t xml:space="preserve"> </w:t>
      </w:r>
      <w:r w:rsidRPr="00255AD6" w:rsidR="00255AD6">
        <w:rPr>
          <w:sz w:val="26"/>
          <w:szCs w:val="26"/>
        </w:rPr>
        <w:t>07 копеек</w:t>
      </w:r>
      <w:r w:rsidRPr="00255AD6">
        <w:rPr>
          <w:sz w:val="26"/>
          <w:szCs w:val="26"/>
        </w:rPr>
        <w:t xml:space="preserve"> – </w:t>
      </w:r>
      <w:r w:rsidRPr="00255AD6" w:rsidR="00DB2F14">
        <w:rPr>
          <w:sz w:val="26"/>
          <w:szCs w:val="26"/>
        </w:rPr>
        <w:t>задолженность по штрафам</w:t>
      </w:r>
      <w:r w:rsidRPr="00DB2F14">
        <w:rPr>
          <w:sz w:val="26"/>
          <w:szCs w:val="26"/>
        </w:rPr>
        <w:t xml:space="preserve">, а также расходы по оплате государственной пошлины в размере </w:t>
      </w:r>
      <w:r w:rsidR="00A518B6">
        <w:rPr>
          <w:sz w:val="26"/>
          <w:szCs w:val="26"/>
        </w:rPr>
        <w:t>4 000</w:t>
      </w:r>
      <w:r w:rsidRPr="00DB2F14">
        <w:rPr>
          <w:sz w:val="26"/>
          <w:szCs w:val="26"/>
        </w:rPr>
        <w:t xml:space="preserve"> рублей </w:t>
      </w:r>
      <w:r w:rsidR="00A518B6">
        <w:rPr>
          <w:sz w:val="26"/>
          <w:szCs w:val="26"/>
        </w:rPr>
        <w:t>00</w:t>
      </w:r>
      <w:r w:rsidRPr="00DB2F14">
        <w:rPr>
          <w:sz w:val="26"/>
          <w:szCs w:val="26"/>
        </w:rPr>
        <w:t xml:space="preserve"> копеек, почтовые расходы в размере 2</w:t>
      </w:r>
      <w:r w:rsidR="00A518B6">
        <w:rPr>
          <w:sz w:val="26"/>
          <w:szCs w:val="26"/>
        </w:rPr>
        <w:t>92</w:t>
      </w:r>
      <w:r w:rsidRPr="00DB2F14">
        <w:rPr>
          <w:sz w:val="26"/>
          <w:szCs w:val="26"/>
        </w:rPr>
        <w:t xml:space="preserve"> рубл</w:t>
      </w:r>
      <w:r w:rsidR="00A518B6">
        <w:rPr>
          <w:sz w:val="26"/>
          <w:szCs w:val="26"/>
        </w:rPr>
        <w:t>я</w:t>
      </w:r>
      <w:r w:rsidRPr="00DB2F14">
        <w:rPr>
          <w:sz w:val="26"/>
          <w:szCs w:val="26"/>
        </w:rPr>
        <w:t xml:space="preserve"> </w:t>
      </w:r>
      <w:r w:rsidR="00A518B6">
        <w:rPr>
          <w:sz w:val="26"/>
          <w:szCs w:val="26"/>
        </w:rPr>
        <w:t>80</w:t>
      </w:r>
      <w:r w:rsidRPr="00DB2F14">
        <w:rPr>
          <w:sz w:val="26"/>
          <w:szCs w:val="26"/>
        </w:rPr>
        <w:t xml:space="preserve"> копеек, всего взыскать </w:t>
      </w:r>
      <w:r w:rsidR="00255AD6">
        <w:rPr>
          <w:sz w:val="26"/>
          <w:szCs w:val="26"/>
        </w:rPr>
        <w:t>21 319</w:t>
      </w:r>
      <w:r w:rsidRPr="00A518B6" w:rsidR="00DB2F14">
        <w:rPr>
          <w:sz w:val="26"/>
          <w:szCs w:val="26"/>
        </w:rPr>
        <w:t xml:space="preserve"> рубл</w:t>
      </w:r>
      <w:r w:rsidRPr="00A518B6" w:rsidR="00A518B6">
        <w:rPr>
          <w:sz w:val="26"/>
          <w:szCs w:val="26"/>
        </w:rPr>
        <w:t>ей</w:t>
      </w:r>
      <w:r w:rsidRPr="00A518B6" w:rsidR="00DB2F14">
        <w:rPr>
          <w:sz w:val="26"/>
          <w:szCs w:val="26"/>
        </w:rPr>
        <w:t xml:space="preserve"> </w:t>
      </w:r>
      <w:r w:rsidRPr="00A518B6" w:rsidR="00AA543E">
        <w:rPr>
          <w:sz w:val="26"/>
          <w:szCs w:val="26"/>
        </w:rPr>
        <w:t>8</w:t>
      </w:r>
      <w:r w:rsidRPr="00A518B6" w:rsidR="00A518B6">
        <w:rPr>
          <w:sz w:val="26"/>
          <w:szCs w:val="26"/>
        </w:rPr>
        <w:t>0</w:t>
      </w:r>
      <w:r w:rsidRPr="00A518B6">
        <w:rPr>
          <w:sz w:val="26"/>
          <w:szCs w:val="26"/>
        </w:rPr>
        <w:t xml:space="preserve"> копеек (</w:t>
      </w:r>
      <w:r w:rsidR="00255AD6">
        <w:rPr>
          <w:sz w:val="26"/>
          <w:szCs w:val="26"/>
        </w:rPr>
        <w:t>двадцать одна</w:t>
      </w:r>
      <w:r w:rsidR="00A518B6">
        <w:rPr>
          <w:sz w:val="26"/>
          <w:szCs w:val="26"/>
        </w:rPr>
        <w:t xml:space="preserve"> </w:t>
      </w:r>
      <w:r w:rsidRPr="00A518B6">
        <w:rPr>
          <w:sz w:val="26"/>
          <w:szCs w:val="26"/>
        </w:rPr>
        <w:t>тысяч</w:t>
      </w:r>
      <w:r w:rsidR="00255AD6">
        <w:rPr>
          <w:sz w:val="26"/>
          <w:szCs w:val="26"/>
        </w:rPr>
        <w:t>а</w:t>
      </w:r>
      <w:r w:rsidRPr="00A518B6">
        <w:rPr>
          <w:sz w:val="26"/>
          <w:szCs w:val="26"/>
        </w:rPr>
        <w:t xml:space="preserve"> </w:t>
      </w:r>
      <w:r w:rsidR="00255AD6">
        <w:rPr>
          <w:sz w:val="26"/>
          <w:szCs w:val="26"/>
        </w:rPr>
        <w:t>триста девятнадцать</w:t>
      </w:r>
      <w:r w:rsidRPr="00A518B6" w:rsidR="00A518B6">
        <w:rPr>
          <w:sz w:val="26"/>
          <w:szCs w:val="26"/>
        </w:rPr>
        <w:t xml:space="preserve"> </w:t>
      </w:r>
      <w:r w:rsidRPr="00A518B6" w:rsidR="00AA543E">
        <w:rPr>
          <w:sz w:val="26"/>
          <w:szCs w:val="26"/>
        </w:rPr>
        <w:t>рубл</w:t>
      </w:r>
      <w:r w:rsidRPr="00A518B6" w:rsidR="00A518B6">
        <w:rPr>
          <w:sz w:val="26"/>
          <w:szCs w:val="26"/>
        </w:rPr>
        <w:t>ей</w:t>
      </w:r>
      <w:r w:rsidRPr="00A518B6">
        <w:rPr>
          <w:sz w:val="26"/>
          <w:szCs w:val="26"/>
        </w:rPr>
        <w:t xml:space="preserve"> </w:t>
      </w:r>
      <w:r w:rsidRPr="00A518B6" w:rsidR="00AA543E">
        <w:rPr>
          <w:sz w:val="26"/>
          <w:szCs w:val="26"/>
        </w:rPr>
        <w:t xml:space="preserve">восемьдесят </w:t>
      </w:r>
      <w:r w:rsidRPr="00A518B6">
        <w:rPr>
          <w:sz w:val="26"/>
          <w:szCs w:val="26"/>
        </w:rPr>
        <w:t>копеек)</w:t>
      </w:r>
      <w:r w:rsidRPr="00A518B6">
        <w:rPr>
          <w:sz w:val="26"/>
          <w:szCs w:val="26"/>
          <w:lang w:eastAsia="ar-SA"/>
        </w:rPr>
        <w:t>.</w:t>
      </w:r>
    </w:p>
    <w:p w:rsidR="004E03E9" w:rsidRPr="00DB2F14" w:rsidP="004E03E9">
      <w:pPr>
        <w:suppressAutoHyphens/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Лица, участвующие в деле, их представители вправе подать заявление о составлении мотивированного решения суда. </w:t>
      </w:r>
    </w:p>
    <w:p w:rsidR="004E03E9" w:rsidRPr="00DB2F14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E03E9" w:rsidRPr="00DB2F14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В случае подачи такого заявления лица, участвующие в деле, их представители могут ознакомиться с мотивированным решением суда в течение </w:t>
      </w:r>
      <w:r w:rsidR="00EE6B2C">
        <w:rPr>
          <w:sz w:val="26"/>
          <w:szCs w:val="26"/>
        </w:rPr>
        <w:t>деся</w:t>
      </w:r>
      <w:r w:rsidRPr="00DB2F14">
        <w:rPr>
          <w:sz w:val="26"/>
          <w:szCs w:val="26"/>
        </w:rPr>
        <w:t>ти дней со дня поступления мировому судье заявления о составлении мотивированного решения суда.</w:t>
      </w:r>
    </w:p>
    <w:p w:rsidR="004E03E9" w:rsidRPr="00DB2F14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Решение может быть обжаловано в апелляционном порядке в Урайский городской суд ХМАО-Югры через мирового судью в течение месяца со дня принятия мировым судьей решения в окончательной форме. </w:t>
      </w:r>
    </w:p>
    <w:p w:rsidR="004E03E9" w:rsidRPr="00DB2F14" w:rsidP="004E03E9">
      <w:pPr>
        <w:jc w:val="both"/>
        <w:rPr>
          <w:bCs/>
          <w:sz w:val="26"/>
          <w:szCs w:val="26"/>
        </w:rPr>
      </w:pPr>
    </w:p>
    <w:p w:rsidR="00A120CA" w:rsidRPr="00DB2F14" w:rsidP="00DB2F14">
      <w:pPr>
        <w:jc w:val="both"/>
        <w:rPr>
          <w:bCs/>
          <w:sz w:val="26"/>
          <w:szCs w:val="26"/>
        </w:rPr>
      </w:pPr>
      <w:r w:rsidRPr="00DB2F14">
        <w:rPr>
          <w:bCs/>
          <w:sz w:val="26"/>
          <w:szCs w:val="26"/>
        </w:rPr>
        <w:t>Мировой судья</w:t>
      </w:r>
      <w:r w:rsidRPr="00DB2F14">
        <w:rPr>
          <w:bCs/>
          <w:sz w:val="26"/>
          <w:szCs w:val="26"/>
        </w:rPr>
        <w:tab/>
      </w:r>
      <w:r w:rsidRPr="00DB2F14">
        <w:rPr>
          <w:bCs/>
          <w:sz w:val="26"/>
          <w:szCs w:val="26"/>
        </w:rPr>
        <w:tab/>
      </w:r>
      <w:r w:rsidRPr="00DB2F14">
        <w:rPr>
          <w:bCs/>
          <w:sz w:val="26"/>
          <w:szCs w:val="26"/>
        </w:rPr>
        <w:tab/>
      </w:r>
      <w:r w:rsidRPr="00DB2F14">
        <w:rPr>
          <w:bCs/>
          <w:sz w:val="26"/>
          <w:szCs w:val="26"/>
        </w:rPr>
        <w:tab/>
        <w:t xml:space="preserve">                                            </w:t>
      </w:r>
      <w:r w:rsidRPr="00DB2F14" w:rsidR="00DB2F14">
        <w:rPr>
          <w:bCs/>
          <w:sz w:val="26"/>
          <w:szCs w:val="26"/>
        </w:rPr>
        <w:t>А.С. Гоман</w:t>
      </w:r>
    </w:p>
    <w:sectPr w:rsidSect="00DB2F14">
      <w:headerReference w:type="first" r:id="rId4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2F14" w:rsidP="00DB2F14">
    <w:pPr>
      <w:pStyle w:val="Header"/>
      <w:jc w:val="right"/>
    </w:pPr>
    <w:r>
      <w:t>№2-</w:t>
    </w:r>
    <w:r w:rsidR="00A518B6">
      <w:t>89</w:t>
    </w:r>
    <w:r w:rsidR="00255AD6">
      <w:t>3</w:t>
    </w:r>
    <w:r>
      <w:t>-2701/2024</w:t>
    </w:r>
  </w:p>
  <w:p w:rsidR="00DB2F14" w:rsidP="00DB2F14">
    <w:pPr>
      <w:pStyle w:val="Header"/>
      <w:jc w:val="right"/>
    </w:pPr>
    <w:r>
      <w:t>УИД №86MS0027-01-202</w:t>
    </w:r>
    <w:r w:rsidR="00A518B6">
      <w:t>5</w:t>
    </w:r>
    <w:r>
      <w:t>-00</w:t>
    </w:r>
    <w:r w:rsidR="00A518B6">
      <w:t>151</w:t>
    </w:r>
    <w:r w:rsidR="00255AD6">
      <w:t>1</w:t>
    </w:r>
    <w:r>
      <w:t>-</w:t>
    </w:r>
    <w:r w:rsidR="00A518B6">
      <w:t>6</w:t>
    </w:r>
    <w:r w:rsidR="00255AD6"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18"/>
    <w:rsid w:val="00255AD6"/>
    <w:rsid w:val="004B5103"/>
    <w:rsid w:val="004E03E9"/>
    <w:rsid w:val="005A4414"/>
    <w:rsid w:val="008A64B1"/>
    <w:rsid w:val="00A120CA"/>
    <w:rsid w:val="00A518B6"/>
    <w:rsid w:val="00AA543E"/>
    <w:rsid w:val="00C76A18"/>
    <w:rsid w:val="00DB2F14"/>
    <w:rsid w:val="00EE6B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1742DB-2819-4DB0-AC9D-41056089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E03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E0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E03E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E0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B2F1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B2F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